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4C0673">
        <w:rPr>
          <w:rFonts w:ascii="Book Antiqua" w:hAnsi="Book Antiqua"/>
        </w:rPr>
        <w:t>5631/II.8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4C0673">
        <w:rPr>
          <w:rFonts w:ascii="Book Antiqua" w:hAnsi="Book Antiqua"/>
        </w:rPr>
        <w:t>07/11/2017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Pr="00235156" w:rsidRDefault="00330C1D" w:rsidP="006A0B26">
      <w:pPr>
        <w:spacing w:after="0"/>
        <w:jc w:val="right"/>
        <w:rPr>
          <w:rFonts w:ascii="Book Antiqua" w:hAnsi="Book Antiqua"/>
        </w:rPr>
      </w:pPr>
      <w:r w:rsidRPr="00235156">
        <w:rPr>
          <w:rFonts w:ascii="Book Antiqua" w:hAnsi="Book Antiqua"/>
        </w:rPr>
        <w:t xml:space="preserve">Al Personale docente </w:t>
      </w:r>
      <w:r w:rsidR="00235156" w:rsidRPr="00235156">
        <w:rPr>
          <w:rFonts w:ascii="Book Antiqua" w:hAnsi="Book Antiqua"/>
        </w:rPr>
        <w:t>Scuola Secondaria di I grado</w:t>
      </w:r>
    </w:p>
    <w:p w:rsidR="006A0B26" w:rsidRPr="00235156" w:rsidRDefault="006A0B26" w:rsidP="006A0B26">
      <w:pPr>
        <w:spacing w:after="0"/>
        <w:jc w:val="right"/>
        <w:rPr>
          <w:rFonts w:ascii="Book Antiqua" w:hAnsi="Book Antiqua"/>
        </w:rPr>
      </w:pPr>
      <w:r w:rsidRPr="00235156">
        <w:rPr>
          <w:rFonts w:ascii="Book Antiqua" w:hAnsi="Book Antiqua"/>
        </w:rPr>
        <w:t>Alle famiglie</w:t>
      </w:r>
      <w:r w:rsidR="00235156" w:rsidRPr="00235156">
        <w:rPr>
          <w:rFonts w:ascii="Book Antiqua" w:hAnsi="Book Antiqua"/>
        </w:rPr>
        <w:t xml:space="preserve"> Scuola Secondaria di I grado</w:t>
      </w:r>
    </w:p>
    <w:p w:rsidR="00235156" w:rsidRDefault="00235156" w:rsidP="00235156">
      <w:pPr>
        <w:spacing w:after="0"/>
        <w:jc w:val="right"/>
        <w:rPr>
          <w:rFonts w:ascii="Book Antiqua" w:hAnsi="Book Antiqua"/>
        </w:rPr>
      </w:pPr>
    </w:p>
    <w:p w:rsidR="00235156" w:rsidRDefault="00235156" w:rsidP="0023515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p.c. Al Personale ATA Plesso Rodari e Niobe</w:t>
      </w:r>
    </w:p>
    <w:p w:rsidR="00235156" w:rsidRDefault="0023515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4C0673">
        <w:rPr>
          <w:rFonts w:ascii="Book Antiqua" w:hAnsi="Book Antiqua"/>
        </w:rPr>
        <w:t>56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235156">
        <w:rPr>
          <w:rFonts w:ascii="Book Antiqua" w:hAnsi="Book Antiqua"/>
          <w:b/>
        </w:rPr>
        <w:t>Ricevimento antimeridiano del personale docente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235156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a partire dal mese di novembre saranno attivi i periodi di ricevimento dei docenti.</w:t>
      </w:r>
    </w:p>
    <w:p w:rsidR="00235156" w:rsidRDefault="00235156" w:rsidP="006A0B26">
      <w:pPr>
        <w:spacing w:after="0"/>
        <w:jc w:val="both"/>
        <w:rPr>
          <w:rFonts w:ascii="Book Antiqua" w:hAnsi="Book Antiqua"/>
        </w:rPr>
      </w:pPr>
    </w:p>
    <w:p w:rsidR="00235156" w:rsidRDefault="00235156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</w:t>
      </w:r>
      <w:r w:rsidRPr="00A322C1">
        <w:rPr>
          <w:rFonts w:ascii="Book Antiqua" w:hAnsi="Book Antiqua"/>
          <w:b/>
        </w:rPr>
        <w:t>famiglie</w:t>
      </w:r>
      <w:r>
        <w:rPr>
          <w:rFonts w:ascii="Book Antiqua" w:hAnsi="Book Antiqua"/>
        </w:rPr>
        <w:t xml:space="preserve"> dovranno prenotarsi tramite il Registro elettronico utilizzando </w:t>
      </w:r>
      <w:r w:rsidR="00840834">
        <w:rPr>
          <w:rFonts w:ascii="Book Antiqua" w:hAnsi="Book Antiqua"/>
        </w:rPr>
        <w:t>l’apposita funzione.</w:t>
      </w:r>
    </w:p>
    <w:p w:rsidR="00840834" w:rsidRDefault="00840834" w:rsidP="006A0B26">
      <w:pPr>
        <w:spacing w:after="0"/>
        <w:jc w:val="both"/>
        <w:rPr>
          <w:rFonts w:ascii="Book Antiqua" w:hAnsi="Book Antiqua"/>
        </w:rPr>
      </w:pPr>
    </w:p>
    <w:p w:rsidR="00840834" w:rsidRDefault="00840834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Pr="00A322C1">
        <w:rPr>
          <w:rFonts w:ascii="Book Antiqua" w:hAnsi="Book Antiqua"/>
          <w:b/>
        </w:rPr>
        <w:t>docenti</w:t>
      </w:r>
      <w:r>
        <w:rPr>
          <w:rFonts w:ascii="Book Antiqua" w:hAnsi="Book Antiqua"/>
        </w:rPr>
        <w:t xml:space="preserve"> avranno cura di prendere visione degli appuntamenti tramite il Registro elettronico utilizzando l</w:t>
      </w:r>
      <w:r w:rsidR="00A322C1">
        <w:rPr>
          <w:rFonts w:ascii="Book Antiqua" w:hAnsi="Book Antiqua"/>
        </w:rPr>
        <w:t xml:space="preserve">’apposita funzione e </w:t>
      </w:r>
      <w:r w:rsidR="00CC6A77">
        <w:rPr>
          <w:rFonts w:ascii="Book Antiqua" w:hAnsi="Book Antiqua"/>
        </w:rPr>
        <w:t xml:space="preserve">di </w:t>
      </w:r>
      <w:r w:rsidR="00A322C1">
        <w:rPr>
          <w:rFonts w:ascii="Book Antiqua" w:hAnsi="Book Antiqua"/>
        </w:rPr>
        <w:t>rispettare i numeri di prenotazione.</w:t>
      </w:r>
    </w:p>
    <w:p w:rsidR="00840834" w:rsidRDefault="00840834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Ogni docente potrà gestire i propri periodi di ricevimento</w:t>
      </w:r>
      <w:r w:rsidR="00880A13">
        <w:rPr>
          <w:rFonts w:ascii="Book Antiqua" w:hAnsi="Book Antiqua"/>
        </w:rPr>
        <w:t xml:space="preserve"> p</w:t>
      </w:r>
      <w:r w:rsidR="00A322C1">
        <w:rPr>
          <w:rFonts w:ascii="Book Antiqua" w:hAnsi="Book Antiqua"/>
        </w:rPr>
        <w:t>reimpostati dalla Segreteria</w:t>
      </w:r>
      <w:r>
        <w:rPr>
          <w:rFonts w:ascii="Book Antiqua" w:hAnsi="Book Antiqua"/>
        </w:rPr>
        <w:t xml:space="preserve"> </w:t>
      </w:r>
      <w:r w:rsidR="00A322C1">
        <w:rPr>
          <w:rFonts w:ascii="Book Antiqua" w:hAnsi="Book Antiqua"/>
        </w:rPr>
        <w:t xml:space="preserve">solo </w:t>
      </w:r>
      <w:r>
        <w:rPr>
          <w:rFonts w:ascii="Book Antiqua" w:hAnsi="Book Antiqua"/>
        </w:rPr>
        <w:t>rispetto a: giorno e ora di r</w:t>
      </w:r>
      <w:r w:rsidR="00CC6A77">
        <w:rPr>
          <w:rFonts w:ascii="Book Antiqua" w:hAnsi="Book Antiqua"/>
        </w:rPr>
        <w:t>icevimento</w:t>
      </w:r>
      <w:r w:rsidR="00D3782C">
        <w:rPr>
          <w:rFonts w:ascii="Book Antiqua" w:hAnsi="Book Antiqua"/>
        </w:rPr>
        <w:t>.</w:t>
      </w:r>
      <w:r w:rsidR="00DA4052">
        <w:rPr>
          <w:rFonts w:ascii="Book Antiqua" w:hAnsi="Book Antiqua"/>
        </w:rPr>
        <w:t xml:space="preserve"> </w:t>
      </w:r>
    </w:p>
    <w:p w:rsidR="00D3782C" w:rsidRDefault="00D3782C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precisa che in caso di assenza sarà cura del docente disattivare il periodo di ricevimento attraverso l’apposita funzione. </w:t>
      </w:r>
    </w:p>
    <w:p w:rsidR="00880A13" w:rsidRDefault="00880A13" w:rsidP="006A0B26">
      <w:pPr>
        <w:spacing w:after="0"/>
        <w:jc w:val="both"/>
        <w:rPr>
          <w:rFonts w:ascii="Book Antiqua" w:hAnsi="Book Antiqua"/>
        </w:rPr>
      </w:pPr>
    </w:p>
    <w:p w:rsidR="00880A13" w:rsidRDefault="00880A13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Resta valida la possibilità per i docenti di convocare le famiglie attraverso le consuete modalità. </w:t>
      </w:r>
    </w:p>
    <w:p w:rsidR="00A322C1" w:rsidRDefault="00A322C1" w:rsidP="006A0B26">
      <w:pPr>
        <w:spacing w:after="0"/>
        <w:jc w:val="both"/>
        <w:rPr>
          <w:rFonts w:ascii="Book Antiqua" w:hAnsi="Book Antiqua"/>
        </w:rPr>
      </w:pPr>
    </w:p>
    <w:p w:rsidR="00A322C1" w:rsidRDefault="00A322C1" w:rsidP="006A0B26">
      <w:pPr>
        <w:spacing w:after="0"/>
        <w:jc w:val="both"/>
        <w:rPr>
          <w:rFonts w:ascii="Book Antiqua" w:hAnsi="Book Antiqua"/>
        </w:rPr>
      </w:pPr>
    </w:p>
    <w:p w:rsidR="00E61B3B" w:rsidRDefault="00CC6A77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prospetto r</w:t>
      </w:r>
      <w:r w:rsidR="00E61B3B">
        <w:rPr>
          <w:rFonts w:ascii="Book Antiqua" w:hAnsi="Book Antiqua"/>
        </w:rPr>
        <w:t>icevimento dei docenti.</w:t>
      </w:r>
    </w:p>
    <w:p w:rsidR="00E61B3B" w:rsidRDefault="00E61B3B" w:rsidP="006A0B26">
      <w:pPr>
        <w:spacing w:after="0"/>
        <w:jc w:val="both"/>
        <w:rPr>
          <w:rFonts w:ascii="Book Antiqua" w:hAnsi="Book Antiqua"/>
        </w:rPr>
      </w:pPr>
    </w:p>
    <w:p w:rsidR="00A322C1" w:rsidRPr="008D07FA" w:rsidRDefault="00A322C1" w:rsidP="00A322C1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</w:rPr>
        <w:t xml:space="preserve">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A322C1" w:rsidRPr="008D07FA" w:rsidRDefault="00A322C1" w:rsidP="00A322C1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 FORESTA)</w:t>
      </w:r>
    </w:p>
    <w:p w:rsidR="00A322C1" w:rsidRPr="008D07FA" w:rsidRDefault="00A322C1" w:rsidP="00A322C1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A322C1" w:rsidRPr="008D07FA" w:rsidRDefault="00A322C1" w:rsidP="00A322C1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6A0B26" w:rsidRDefault="006A0B26" w:rsidP="00A322C1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12" w:rsidRDefault="00B56212" w:rsidP="00F83187">
      <w:pPr>
        <w:spacing w:after="0" w:line="240" w:lineRule="auto"/>
      </w:pPr>
      <w:r>
        <w:separator/>
      </w:r>
    </w:p>
  </w:endnote>
  <w:endnote w:type="continuationSeparator" w:id="1">
    <w:p w:rsidR="00B56212" w:rsidRDefault="00B56212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12" w:rsidRDefault="00B56212" w:rsidP="00F83187">
      <w:pPr>
        <w:spacing w:after="0" w:line="240" w:lineRule="auto"/>
      </w:pPr>
      <w:r>
        <w:separator/>
      </w:r>
    </w:p>
  </w:footnote>
  <w:footnote w:type="continuationSeparator" w:id="1">
    <w:p w:rsidR="00B56212" w:rsidRDefault="00B56212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0834"/>
    <w:rsid w:val="00022F9B"/>
    <w:rsid w:val="001365F5"/>
    <w:rsid w:val="00235156"/>
    <w:rsid w:val="00264FD2"/>
    <w:rsid w:val="002C31D1"/>
    <w:rsid w:val="002F37F4"/>
    <w:rsid w:val="00312627"/>
    <w:rsid w:val="00315FB9"/>
    <w:rsid w:val="00330C1D"/>
    <w:rsid w:val="004C0673"/>
    <w:rsid w:val="005D5BD8"/>
    <w:rsid w:val="00622E3A"/>
    <w:rsid w:val="006313A2"/>
    <w:rsid w:val="00657623"/>
    <w:rsid w:val="006A0B26"/>
    <w:rsid w:val="007A3E6D"/>
    <w:rsid w:val="007D212D"/>
    <w:rsid w:val="00840834"/>
    <w:rsid w:val="00880A13"/>
    <w:rsid w:val="00943EB3"/>
    <w:rsid w:val="009543BE"/>
    <w:rsid w:val="00A322C1"/>
    <w:rsid w:val="00AD6462"/>
    <w:rsid w:val="00B56212"/>
    <w:rsid w:val="00C05DBD"/>
    <w:rsid w:val="00CB1CFB"/>
    <w:rsid w:val="00CC6A77"/>
    <w:rsid w:val="00CE30E5"/>
    <w:rsid w:val="00D3782C"/>
    <w:rsid w:val="00DA4052"/>
    <w:rsid w:val="00DB02F5"/>
    <w:rsid w:val="00E40E99"/>
    <w:rsid w:val="00E61B3B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322C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7</cp:revision>
  <dcterms:created xsi:type="dcterms:W3CDTF">2017-10-25T11:15:00Z</dcterms:created>
  <dcterms:modified xsi:type="dcterms:W3CDTF">2017-11-07T09:00:00Z</dcterms:modified>
</cp:coreProperties>
</file>